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1702" w:rsidRPr="00DC56F1" w:rsidRDefault="009A1702" w:rsidP="00E5036B">
      <w:pPr>
        <w:pStyle w:val="a3"/>
        <w:rPr>
          <w:sz w:val="20"/>
          <w:szCs w:val="20"/>
        </w:rPr>
      </w:pPr>
      <w:r w:rsidRPr="00DC56F1">
        <w:rPr>
          <w:sz w:val="20"/>
          <w:szCs w:val="20"/>
        </w:rPr>
        <w:t>ДОПОЛНИТЕЛЬНОЕ СОГЛАШЕНИЕ №</w:t>
      </w:r>
      <w:r w:rsidR="00B412E2" w:rsidRPr="00DC56F1">
        <w:rPr>
          <w:sz w:val="20"/>
          <w:szCs w:val="20"/>
        </w:rPr>
        <w:t> </w:t>
      </w:r>
      <w:r w:rsidR="007C1D5E">
        <w:rPr>
          <w:sz w:val="20"/>
          <w:szCs w:val="20"/>
        </w:rPr>
        <w:t>1</w:t>
      </w:r>
    </w:p>
    <w:p w:rsidR="009A1702" w:rsidRPr="00DC56F1" w:rsidRDefault="009A1702" w:rsidP="00E5036B">
      <w:pPr>
        <w:pStyle w:val="a3"/>
        <w:rPr>
          <w:sz w:val="20"/>
          <w:szCs w:val="20"/>
        </w:rPr>
      </w:pPr>
      <w:r w:rsidRPr="00DC56F1">
        <w:rPr>
          <w:sz w:val="20"/>
          <w:szCs w:val="20"/>
        </w:rPr>
        <w:t>к договору подряда №</w:t>
      </w:r>
      <w:r w:rsidR="00B412E2" w:rsidRPr="00DC56F1">
        <w:rPr>
          <w:sz w:val="20"/>
          <w:szCs w:val="20"/>
        </w:rPr>
        <w:t> </w:t>
      </w:r>
      <w:r w:rsidR="007B4FAF">
        <w:rPr>
          <w:sz w:val="20"/>
          <w:szCs w:val="20"/>
        </w:rPr>
        <w:t>2149</w:t>
      </w:r>
      <w:r w:rsidR="00B70E67">
        <w:rPr>
          <w:sz w:val="20"/>
          <w:szCs w:val="20"/>
        </w:rPr>
        <w:t>М</w:t>
      </w:r>
      <w:r w:rsidR="00D37678">
        <w:rPr>
          <w:sz w:val="20"/>
          <w:szCs w:val="20"/>
        </w:rPr>
        <w:t xml:space="preserve"> </w:t>
      </w:r>
      <w:r w:rsidRPr="00DC56F1">
        <w:rPr>
          <w:sz w:val="20"/>
          <w:szCs w:val="20"/>
        </w:rPr>
        <w:t>от</w:t>
      </w:r>
      <w:r w:rsidR="00D37678">
        <w:rPr>
          <w:sz w:val="20"/>
          <w:szCs w:val="20"/>
        </w:rPr>
        <w:t xml:space="preserve"> </w:t>
      </w:r>
      <w:r w:rsidR="007B4FAF">
        <w:rPr>
          <w:sz w:val="20"/>
          <w:szCs w:val="20"/>
        </w:rPr>
        <w:t>23.06</w:t>
      </w:r>
      <w:r w:rsidR="00FE6236">
        <w:rPr>
          <w:sz w:val="20"/>
          <w:szCs w:val="20"/>
        </w:rPr>
        <w:t>.</w:t>
      </w:r>
      <w:r w:rsidRPr="00DC56F1">
        <w:rPr>
          <w:sz w:val="20"/>
          <w:szCs w:val="20"/>
        </w:rPr>
        <w:t>20</w:t>
      </w:r>
      <w:r w:rsidR="002A5B98">
        <w:rPr>
          <w:sz w:val="20"/>
          <w:szCs w:val="20"/>
        </w:rPr>
        <w:t>2</w:t>
      </w:r>
      <w:r w:rsidR="007B4FAF">
        <w:rPr>
          <w:sz w:val="20"/>
          <w:szCs w:val="20"/>
        </w:rPr>
        <w:t>1</w:t>
      </w:r>
      <w:r w:rsidRPr="00DC56F1">
        <w:rPr>
          <w:sz w:val="20"/>
          <w:szCs w:val="20"/>
        </w:rPr>
        <w:t xml:space="preserve"> г.</w:t>
      </w:r>
    </w:p>
    <w:p w:rsidR="009A1702" w:rsidRPr="00DC56F1" w:rsidRDefault="009A1702" w:rsidP="00A10D09">
      <w:pPr>
        <w:jc w:val="center"/>
      </w:pPr>
    </w:p>
    <w:p w:rsidR="009A1702" w:rsidRPr="00DC56F1" w:rsidRDefault="009A1702" w:rsidP="00791A68">
      <w:pPr>
        <w:tabs>
          <w:tab w:val="left" w:pos="7088"/>
          <w:tab w:val="left" w:pos="7797"/>
        </w:tabs>
        <w:jc w:val="both"/>
        <w:rPr>
          <w:b/>
        </w:rPr>
      </w:pPr>
      <w:r w:rsidRPr="00DC56F1">
        <w:rPr>
          <w:b/>
        </w:rPr>
        <w:t xml:space="preserve">г. Саратов                                                       </w:t>
      </w:r>
      <w:r w:rsidR="00DC56F1">
        <w:rPr>
          <w:b/>
        </w:rPr>
        <w:t xml:space="preserve">                                </w:t>
      </w:r>
      <w:r w:rsidRPr="00DC56F1">
        <w:rPr>
          <w:b/>
        </w:rPr>
        <w:t xml:space="preserve">                       </w:t>
      </w:r>
      <w:r w:rsidR="000E7928" w:rsidRPr="00DC56F1">
        <w:rPr>
          <w:b/>
        </w:rPr>
        <w:t xml:space="preserve">   </w:t>
      </w:r>
      <w:r w:rsidR="002A5B98">
        <w:rPr>
          <w:b/>
        </w:rPr>
        <w:t xml:space="preserve">        </w:t>
      </w:r>
      <w:r w:rsidRPr="00DC56F1">
        <w:rPr>
          <w:b/>
        </w:rPr>
        <w:t xml:space="preserve"> </w:t>
      </w:r>
      <w:r w:rsidR="007B4FAF">
        <w:rPr>
          <w:b/>
        </w:rPr>
        <w:t xml:space="preserve">             </w:t>
      </w:r>
      <w:r w:rsidRPr="00DC56F1">
        <w:rPr>
          <w:b/>
        </w:rPr>
        <w:t xml:space="preserve"> «</w:t>
      </w:r>
      <w:r w:rsidR="007B4FAF">
        <w:rPr>
          <w:b/>
        </w:rPr>
        <w:t>24</w:t>
      </w:r>
      <w:r w:rsidRPr="00DC56F1">
        <w:rPr>
          <w:b/>
        </w:rPr>
        <w:t>»</w:t>
      </w:r>
      <w:r w:rsidR="00E00620">
        <w:rPr>
          <w:b/>
        </w:rPr>
        <w:t xml:space="preserve"> </w:t>
      </w:r>
      <w:r w:rsidR="007B4FAF">
        <w:rPr>
          <w:b/>
        </w:rPr>
        <w:t>июня</w:t>
      </w:r>
      <w:r w:rsidR="00D94643" w:rsidRPr="00DC56F1">
        <w:rPr>
          <w:b/>
        </w:rPr>
        <w:t xml:space="preserve"> </w:t>
      </w:r>
      <w:r w:rsidRPr="00DC56F1">
        <w:rPr>
          <w:b/>
        </w:rPr>
        <w:t>20</w:t>
      </w:r>
      <w:r w:rsidR="007B4FAF">
        <w:rPr>
          <w:b/>
        </w:rPr>
        <w:t>21</w:t>
      </w:r>
      <w:r w:rsidR="00E00620">
        <w:rPr>
          <w:b/>
        </w:rPr>
        <w:t xml:space="preserve"> </w:t>
      </w:r>
      <w:r w:rsidRPr="00DC56F1">
        <w:rPr>
          <w:b/>
        </w:rPr>
        <w:t>г.</w:t>
      </w:r>
    </w:p>
    <w:p w:rsidR="009A1702" w:rsidRPr="00DC56F1" w:rsidRDefault="009A1702" w:rsidP="00ED3DF8">
      <w:pPr>
        <w:jc w:val="both"/>
        <w:rPr>
          <w:b/>
          <w:bCs/>
        </w:rPr>
      </w:pPr>
    </w:p>
    <w:p w:rsidR="009A1702" w:rsidRPr="00DC56F1" w:rsidRDefault="007B4FAF" w:rsidP="00ED3DF8">
      <w:pPr>
        <w:ind w:firstLine="709"/>
        <w:jc w:val="both"/>
      </w:pPr>
      <w:r w:rsidRPr="00594D6C">
        <w:rPr>
          <w:b/>
        </w:rPr>
        <w:t>Закрытое акционерное общество «Саратовское предприятие городских электрических сетей»,</w:t>
      </w:r>
      <w:r w:rsidRPr="00594D6C">
        <w:t xml:space="preserve"> именуемое в дальнейшем </w:t>
      </w:r>
      <w:r w:rsidRPr="00594D6C">
        <w:rPr>
          <w:b/>
        </w:rPr>
        <w:t>«Заказчик»</w:t>
      </w:r>
      <w:r w:rsidRPr="00594D6C">
        <w:t>, в лице первого заместителя генерального директора Стрелина Евгения Николаевича, действующего на основании доверенности № 2 от 12.01.2018 г,</w:t>
      </w:r>
      <w:r w:rsidRPr="00594D6C">
        <w:rPr>
          <w:color w:val="000000"/>
          <w:spacing w:val="-2"/>
          <w:w w:val="102"/>
        </w:rPr>
        <w:t xml:space="preserve"> </w:t>
      </w:r>
      <w:r w:rsidRPr="00594D6C">
        <w:t xml:space="preserve">с одной стороны, и </w:t>
      </w:r>
      <w:r w:rsidRPr="00594D6C">
        <w:rPr>
          <w:b/>
        </w:rPr>
        <w:t>Индивидуальный предприниматель Кострова Жанна Викторовна</w:t>
      </w:r>
      <w:r w:rsidRPr="00594D6C">
        <w:t xml:space="preserve"> (ОГРНИП 304645126700028 от 23.09.2004 г.</w:t>
      </w:r>
      <w:r w:rsidR="00D863A8" w:rsidRPr="00594D6C">
        <w:t>)</w:t>
      </w:r>
      <w:r w:rsidR="00D863A8">
        <w:t>,</w:t>
      </w:r>
      <w:r w:rsidR="00D863A8" w:rsidRPr="00D863A8">
        <w:rPr>
          <w:lang w:eastAsia="ar-SA"/>
        </w:rPr>
        <w:t xml:space="preserve"> </w:t>
      </w:r>
      <w:r w:rsidR="00D863A8" w:rsidRPr="00D863A8">
        <w:rPr>
          <w:lang/>
        </w:rPr>
        <w:t xml:space="preserve">именуемое в дальнейшем </w:t>
      </w:r>
      <w:r w:rsidR="00D863A8" w:rsidRPr="00D863A8">
        <w:rPr>
          <w:b/>
          <w:lang/>
        </w:rPr>
        <w:t>«Подрядчик</w:t>
      </w:r>
      <w:r w:rsidR="00D863A8" w:rsidRPr="00D863A8">
        <w:rPr>
          <w:b/>
        </w:rPr>
        <w:t>»,</w:t>
      </w:r>
      <w:bookmarkStart w:id="0" w:name="_GoBack"/>
      <w:bookmarkEnd w:id="0"/>
      <w:r w:rsidR="009A1702" w:rsidRPr="00DC56F1">
        <w:t xml:space="preserve"> с другой стороны, пришли к</w:t>
      </w:r>
      <w:r w:rsidR="00DF443D" w:rsidRPr="00DC56F1">
        <w:t> </w:t>
      </w:r>
      <w:r w:rsidR="009A1702" w:rsidRPr="00DC56F1">
        <w:t>соглашению заключить настоящее дополнитель</w:t>
      </w:r>
      <w:r w:rsidR="0067062C">
        <w:t>ное соглашение о нижеследующем:</w:t>
      </w:r>
    </w:p>
    <w:p w:rsidR="00266767" w:rsidRPr="007C1D5E" w:rsidRDefault="007C1D5E" w:rsidP="00ED3DF8">
      <w:pPr>
        <w:pStyle w:val="a9"/>
        <w:numPr>
          <w:ilvl w:val="0"/>
          <w:numId w:val="3"/>
        </w:numPr>
        <w:tabs>
          <w:tab w:val="left" w:pos="524"/>
        </w:tabs>
        <w:ind w:left="0" w:firstLine="709"/>
        <w:jc w:val="both"/>
      </w:pPr>
      <w:r>
        <w:t>В</w:t>
      </w:r>
      <w:r w:rsidR="00B230D2">
        <w:t xml:space="preserve">нести следующие </w:t>
      </w:r>
      <w:r w:rsidR="009A1702" w:rsidRPr="00DC56F1">
        <w:t>изменения в договор подряда №</w:t>
      </w:r>
      <w:r w:rsidR="007B4FAF">
        <w:t>2149М</w:t>
      </w:r>
      <w:r w:rsidR="0067099D">
        <w:t xml:space="preserve"> </w:t>
      </w:r>
      <w:r w:rsidR="009A1702" w:rsidRPr="00DC56F1">
        <w:t xml:space="preserve">от </w:t>
      </w:r>
      <w:r w:rsidR="007B4FAF">
        <w:t>23.06.2021</w:t>
      </w:r>
      <w:r w:rsidR="00DF443D" w:rsidRPr="00DC56F1">
        <w:t xml:space="preserve"> г.</w:t>
      </w:r>
      <w:r w:rsidR="003F4BA5">
        <w:t xml:space="preserve"> (далее по тексту – Договор)</w:t>
      </w:r>
      <w:r w:rsidR="001C6279">
        <w:t>:</w:t>
      </w:r>
      <w:r w:rsidR="00FE6236">
        <w:t xml:space="preserve"> </w:t>
      </w:r>
    </w:p>
    <w:p w:rsidR="002C5C92" w:rsidRPr="002C5C92" w:rsidRDefault="00BF162D" w:rsidP="00ED3DF8">
      <w:pPr>
        <w:pStyle w:val="ac"/>
        <w:numPr>
          <w:ilvl w:val="1"/>
          <w:numId w:val="5"/>
        </w:numPr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И</w:t>
      </w:r>
      <w:r w:rsidRPr="002C5C92">
        <w:rPr>
          <w:rFonts w:ascii="Times New Roman" w:eastAsia="Times New Roman" w:hAnsi="Times New Roman"/>
          <w:sz w:val="20"/>
          <w:szCs w:val="20"/>
          <w:lang w:eastAsia="ru-RU"/>
        </w:rPr>
        <w:t xml:space="preserve">зложить </w:t>
      </w:r>
      <w:r w:rsidR="009C2D76">
        <w:rPr>
          <w:rFonts w:ascii="Times New Roman" w:eastAsia="Times New Roman" w:hAnsi="Times New Roman"/>
          <w:sz w:val="20"/>
          <w:szCs w:val="20"/>
          <w:lang w:eastAsia="ru-RU"/>
        </w:rPr>
        <w:t xml:space="preserve">п. </w:t>
      </w:r>
      <w:r w:rsidR="007B4FAF">
        <w:rPr>
          <w:rFonts w:ascii="Times New Roman" w:eastAsia="Times New Roman" w:hAnsi="Times New Roman"/>
          <w:sz w:val="20"/>
          <w:szCs w:val="20"/>
          <w:lang w:eastAsia="ru-RU"/>
        </w:rPr>
        <w:t>4.2</w:t>
      </w:r>
      <w:r w:rsidR="002C5C92" w:rsidRPr="002C5C92">
        <w:rPr>
          <w:rFonts w:ascii="Times New Roman" w:eastAsia="Times New Roman" w:hAnsi="Times New Roman"/>
          <w:sz w:val="20"/>
          <w:szCs w:val="20"/>
          <w:lang w:eastAsia="ru-RU"/>
        </w:rPr>
        <w:t>. Договора в следующей редакции:</w:t>
      </w:r>
    </w:p>
    <w:p w:rsidR="007B4FAF" w:rsidRPr="00576F60" w:rsidRDefault="002C5C92" w:rsidP="007B4FAF">
      <w:pPr>
        <w:autoSpaceDE w:val="0"/>
        <w:ind w:firstLine="709"/>
        <w:jc w:val="both"/>
        <w:rPr>
          <w:spacing w:val="-2"/>
          <w:w w:val="102"/>
        </w:rPr>
      </w:pPr>
      <w:r w:rsidRPr="002C5C92">
        <w:t>«</w:t>
      </w:r>
      <w:r w:rsidR="007B4FAF">
        <w:t xml:space="preserve">4.2. </w:t>
      </w:r>
      <w:r w:rsidR="007B4FAF" w:rsidRPr="00576F60">
        <w:rPr>
          <w:spacing w:val="-2"/>
          <w:w w:val="102"/>
        </w:rPr>
        <w:t>Оплата по договору производится Заказчиком путем перечисления денежных средств на расчетный счет Подрядчика в следующем порядке:</w:t>
      </w:r>
    </w:p>
    <w:p w:rsidR="007B4FAF" w:rsidRPr="00576F60" w:rsidRDefault="007B4FAF" w:rsidP="007B4FAF">
      <w:pPr>
        <w:autoSpaceDE w:val="0"/>
        <w:ind w:firstLine="709"/>
        <w:jc w:val="both"/>
        <w:rPr>
          <w:spacing w:val="-2"/>
          <w:w w:val="102"/>
        </w:rPr>
      </w:pPr>
      <w:r>
        <w:rPr>
          <w:spacing w:val="-2"/>
          <w:w w:val="102"/>
        </w:rPr>
        <w:t xml:space="preserve">4.2.1. </w:t>
      </w:r>
      <w:r w:rsidRPr="00576F60">
        <w:rPr>
          <w:spacing w:val="-2"/>
          <w:w w:val="102"/>
        </w:rPr>
        <w:t>авансо</w:t>
      </w:r>
      <w:r>
        <w:rPr>
          <w:spacing w:val="-2"/>
          <w:w w:val="102"/>
        </w:rPr>
        <w:t xml:space="preserve">вый платеж Подрядчику в размере </w:t>
      </w:r>
      <w:r w:rsidR="00E25D28">
        <w:rPr>
          <w:spacing w:val="-2"/>
          <w:w w:val="102"/>
        </w:rPr>
        <w:t>2</w:t>
      </w:r>
      <w:r w:rsidRPr="00576F60">
        <w:rPr>
          <w:spacing w:val="-2"/>
          <w:w w:val="102"/>
        </w:rPr>
        <w:t>0% от стоимости, у</w:t>
      </w:r>
      <w:r>
        <w:rPr>
          <w:spacing w:val="-2"/>
          <w:w w:val="102"/>
        </w:rPr>
        <w:t xml:space="preserve">казанной в п. </w:t>
      </w:r>
      <w:r w:rsidR="00920491">
        <w:rPr>
          <w:spacing w:val="-2"/>
          <w:w w:val="102"/>
        </w:rPr>
        <w:t>4</w:t>
      </w:r>
      <w:r>
        <w:rPr>
          <w:spacing w:val="-2"/>
          <w:w w:val="102"/>
        </w:rPr>
        <w:t xml:space="preserve">.1 договора, что </w:t>
      </w:r>
      <w:r w:rsidRPr="00576F60">
        <w:rPr>
          <w:spacing w:val="-2"/>
          <w:w w:val="102"/>
        </w:rPr>
        <w:t xml:space="preserve">составляет </w:t>
      </w:r>
      <w:bookmarkStart w:id="1" w:name="_Hlk26793381"/>
      <w:r w:rsidR="00E25D28">
        <w:rPr>
          <w:spacing w:val="-2"/>
          <w:w w:val="102"/>
        </w:rPr>
        <w:t>99 493</w:t>
      </w:r>
      <w:r w:rsidRPr="00576F60">
        <w:rPr>
          <w:spacing w:val="-2"/>
          <w:w w:val="102"/>
        </w:rPr>
        <w:t xml:space="preserve"> </w:t>
      </w:r>
      <w:r>
        <w:rPr>
          <w:spacing w:val="-2"/>
          <w:w w:val="102"/>
        </w:rPr>
        <w:t>(</w:t>
      </w:r>
      <w:r w:rsidR="00E25D28">
        <w:rPr>
          <w:spacing w:val="-2"/>
          <w:w w:val="102"/>
        </w:rPr>
        <w:t>Девяносто</w:t>
      </w:r>
      <w:r w:rsidR="003459FF">
        <w:rPr>
          <w:spacing w:val="-2"/>
          <w:w w:val="102"/>
        </w:rPr>
        <w:t xml:space="preserve"> девять</w:t>
      </w:r>
      <w:r>
        <w:rPr>
          <w:spacing w:val="-2"/>
          <w:w w:val="102"/>
        </w:rPr>
        <w:t xml:space="preserve"> тысяч </w:t>
      </w:r>
      <w:r w:rsidR="00E25D28">
        <w:rPr>
          <w:spacing w:val="-2"/>
          <w:w w:val="102"/>
        </w:rPr>
        <w:t>четыреста девяносто три</w:t>
      </w:r>
      <w:r>
        <w:rPr>
          <w:spacing w:val="-2"/>
          <w:w w:val="102"/>
        </w:rPr>
        <w:t xml:space="preserve">) </w:t>
      </w:r>
      <w:r w:rsidRPr="00576F60">
        <w:rPr>
          <w:spacing w:val="-2"/>
          <w:w w:val="102"/>
        </w:rPr>
        <w:t>рубл</w:t>
      </w:r>
      <w:r w:rsidR="00E25D28">
        <w:rPr>
          <w:spacing w:val="-2"/>
          <w:w w:val="102"/>
        </w:rPr>
        <w:t>я 0</w:t>
      </w:r>
      <w:r>
        <w:rPr>
          <w:spacing w:val="-2"/>
          <w:w w:val="102"/>
        </w:rPr>
        <w:t xml:space="preserve">0 </w:t>
      </w:r>
      <w:r w:rsidRPr="00576F60">
        <w:rPr>
          <w:spacing w:val="-2"/>
          <w:w w:val="102"/>
        </w:rPr>
        <w:t>коп.,</w:t>
      </w:r>
      <w:bookmarkEnd w:id="1"/>
      <w:r w:rsidRPr="007B4FAF">
        <w:rPr>
          <w:b/>
        </w:rPr>
        <w:t xml:space="preserve"> </w:t>
      </w:r>
      <w:r w:rsidRPr="00726DCC">
        <w:rPr>
          <w:b/>
        </w:rPr>
        <w:t>НДС не облагается (Упрощенная система налогообложения в со</w:t>
      </w:r>
      <w:r>
        <w:rPr>
          <w:b/>
        </w:rPr>
        <w:t>ответствии со ст. 346.11 НК РФ)</w:t>
      </w:r>
      <w:r w:rsidRPr="00576F60">
        <w:rPr>
          <w:spacing w:val="-2"/>
          <w:w w:val="102"/>
        </w:rPr>
        <w:t xml:space="preserve">, Заказчик оплачивает в течение </w:t>
      </w:r>
      <w:r w:rsidR="00DB58DA">
        <w:rPr>
          <w:spacing w:val="-2"/>
          <w:w w:val="102"/>
        </w:rPr>
        <w:t>10</w:t>
      </w:r>
      <w:r w:rsidRPr="00576F60">
        <w:rPr>
          <w:spacing w:val="-2"/>
          <w:w w:val="102"/>
        </w:rPr>
        <w:t>-ти</w:t>
      </w:r>
      <w:r>
        <w:rPr>
          <w:spacing w:val="-2"/>
          <w:w w:val="102"/>
        </w:rPr>
        <w:t xml:space="preserve"> (</w:t>
      </w:r>
      <w:r w:rsidR="00DB58DA">
        <w:rPr>
          <w:spacing w:val="-2"/>
          <w:w w:val="102"/>
        </w:rPr>
        <w:t>десяти</w:t>
      </w:r>
      <w:r>
        <w:rPr>
          <w:spacing w:val="-2"/>
          <w:w w:val="102"/>
        </w:rPr>
        <w:t xml:space="preserve">) рабочих </w:t>
      </w:r>
      <w:r w:rsidRPr="00576F60">
        <w:rPr>
          <w:spacing w:val="-2"/>
          <w:w w:val="102"/>
        </w:rPr>
        <w:t>дней с даты заключения договора.</w:t>
      </w:r>
    </w:p>
    <w:p w:rsidR="007B4FAF" w:rsidRDefault="007B4FAF" w:rsidP="007B4FAF">
      <w:pPr>
        <w:autoSpaceDE w:val="0"/>
        <w:ind w:firstLine="709"/>
        <w:jc w:val="both"/>
        <w:rPr>
          <w:spacing w:val="-2"/>
          <w:w w:val="102"/>
        </w:rPr>
      </w:pPr>
      <w:r>
        <w:rPr>
          <w:spacing w:val="-2"/>
          <w:w w:val="102"/>
        </w:rPr>
        <w:t>4.2</w:t>
      </w:r>
      <w:r w:rsidRPr="00576F60">
        <w:rPr>
          <w:spacing w:val="-2"/>
          <w:w w:val="102"/>
        </w:rPr>
        <w:t xml:space="preserve">.2. окончательный расчет по договору производится Заказчиком в течение </w:t>
      </w:r>
      <w:r>
        <w:rPr>
          <w:spacing w:val="-2"/>
          <w:w w:val="102"/>
        </w:rPr>
        <w:t>1</w:t>
      </w:r>
      <w:r w:rsidRPr="00576F60">
        <w:rPr>
          <w:spacing w:val="-2"/>
          <w:w w:val="102"/>
        </w:rPr>
        <w:t xml:space="preserve">5-ти </w:t>
      </w:r>
      <w:r>
        <w:rPr>
          <w:spacing w:val="-2"/>
          <w:w w:val="102"/>
        </w:rPr>
        <w:t>(пятнадцати) рабочих</w:t>
      </w:r>
      <w:r w:rsidRPr="00576F60">
        <w:rPr>
          <w:spacing w:val="-2"/>
          <w:w w:val="102"/>
        </w:rPr>
        <w:t xml:space="preserve"> дней с даты подписания Сторонами акта о приемке выполненных работ по форме КС-2 и справки о стоимости выполненн</w:t>
      </w:r>
      <w:r>
        <w:rPr>
          <w:spacing w:val="-2"/>
          <w:w w:val="102"/>
        </w:rPr>
        <w:t>ых работ и затрат по форме КС-3».</w:t>
      </w:r>
    </w:p>
    <w:p w:rsidR="007B4FAF" w:rsidRPr="00156FB8" w:rsidRDefault="007B4FAF" w:rsidP="007B4FAF">
      <w:pPr>
        <w:pStyle w:val="a9"/>
        <w:numPr>
          <w:ilvl w:val="1"/>
          <w:numId w:val="5"/>
        </w:numPr>
        <w:jc w:val="both"/>
        <w:rPr>
          <w:spacing w:val="-2"/>
          <w:w w:val="102"/>
        </w:rPr>
      </w:pPr>
      <w:r w:rsidRPr="00A6791C">
        <w:t xml:space="preserve">Дополнить Договор </w:t>
      </w:r>
      <w:r w:rsidRPr="00156FB8">
        <w:rPr>
          <w:spacing w:val="-2"/>
          <w:w w:val="102"/>
        </w:rPr>
        <w:t xml:space="preserve">п. </w:t>
      </w:r>
      <w:r>
        <w:rPr>
          <w:spacing w:val="-2"/>
          <w:w w:val="102"/>
        </w:rPr>
        <w:t>4.4</w:t>
      </w:r>
      <w:r w:rsidRPr="00156FB8">
        <w:rPr>
          <w:spacing w:val="-2"/>
          <w:w w:val="102"/>
        </w:rPr>
        <w:t>. Договора в следующей редакции:</w:t>
      </w:r>
    </w:p>
    <w:p w:rsidR="007B4FAF" w:rsidRPr="00ED3DF8" w:rsidRDefault="007B4FAF" w:rsidP="007B4FAF">
      <w:pPr>
        <w:jc w:val="both"/>
        <w:rPr>
          <w:spacing w:val="-2"/>
          <w:w w:val="102"/>
        </w:rPr>
      </w:pPr>
      <w:r>
        <w:rPr>
          <w:spacing w:val="-2"/>
          <w:w w:val="102"/>
        </w:rPr>
        <w:t>«</w:t>
      </w:r>
      <w:r w:rsidR="00DB58DA">
        <w:rPr>
          <w:spacing w:val="-2"/>
          <w:w w:val="102"/>
        </w:rPr>
        <w:t>4.4.</w:t>
      </w:r>
      <w:r w:rsidRPr="00156FB8">
        <w:rPr>
          <w:spacing w:val="-2"/>
          <w:w w:val="102"/>
        </w:rPr>
        <w:t xml:space="preserve"> Оплата по договору </w:t>
      </w:r>
      <w:r w:rsidR="00DB58DA">
        <w:rPr>
          <w:spacing w:val="-2"/>
          <w:w w:val="102"/>
        </w:rPr>
        <w:t xml:space="preserve">может </w:t>
      </w:r>
      <w:r w:rsidRPr="00156FB8">
        <w:rPr>
          <w:spacing w:val="-2"/>
          <w:w w:val="102"/>
        </w:rPr>
        <w:t xml:space="preserve">производится Заказчиком поэтапно путем перечисления денежных средств на расчетный счет Подрядчика за фактически выполненные работы в течение </w:t>
      </w:r>
      <w:r w:rsidR="008D6D9F">
        <w:rPr>
          <w:spacing w:val="-2"/>
          <w:w w:val="102"/>
        </w:rPr>
        <w:t>10</w:t>
      </w:r>
      <w:r w:rsidRPr="00156FB8">
        <w:rPr>
          <w:spacing w:val="-2"/>
          <w:w w:val="102"/>
        </w:rPr>
        <w:t xml:space="preserve"> (</w:t>
      </w:r>
      <w:r w:rsidR="008D6D9F">
        <w:rPr>
          <w:spacing w:val="-2"/>
          <w:w w:val="102"/>
        </w:rPr>
        <w:t>десяти</w:t>
      </w:r>
      <w:r w:rsidRPr="00156FB8">
        <w:rPr>
          <w:spacing w:val="-2"/>
          <w:w w:val="102"/>
        </w:rPr>
        <w:t xml:space="preserve">) </w:t>
      </w:r>
      <w:r>
        <w:rPr>
          <w:spacing w:val="-2"/>
          <w:w w:val="102"/>
        </w:rPr>
        <w:t>календарных</w:t>
      </w:r>
      <w:r w:rsidRPr="00156FB8">
        <w:rPr>
          <w:spacing w:val="-2"/>
          <w:w w:val="102"/>
        </w:rPr>
        <w:t xml:space="preserve"> дней с даты подписания Сторонами акта</w:t>
      </w:r>
      <w:r>
        <w:rPr>
          <w:spacing w:val="-2"/>
          <w:w w:val="102"/>
        </w:rPr>
        <w:t xml:space="preserve"> о приемке выполненных работ». </w:t>
      </w:r>
    </w:p>
    <w:p w:rsidR="00695B42" w:rsidRDefault="001C6279" w:rsidP="00ED3DF8">
      <w:pPr>
        <w:pStyle w:val="a9"/>
        <w:tabs>
          <w:tab w:val="left" w:pos="524"/>
        </w:tabs>
        <w:ind w:left="0" w:firstLine="709"/>
        <w:jc w:val="both"/>
      </w:pPr>
      <w:r>
        <w:t>2</w:t>
      </w:r>
      <w:r w:rsidR="00E5036B" w:rsidRPr="00DC56F1">
        <w:t xml:space="preserve">. </w:t>
      </w:r>
      <w:r w:rsidR="009A1702" w:rsidRPr="00DC56F1">
        <w:t xml:space="preserve">Все остальные положения </w:t>
      </w:r>
      <w:r w:rsidR="003F4BA5">
        <w:t>Д</w:t>
      </w:r>
      <w:r w:rsidR="009A1702" w:rsidRPr="00DC56F1">
        <w:t>оговора остаются неизменными и являютс</w:t>
      </w:r>
      <w:r w:rsidR="00695B42">
        <w:t>я обязательными для исполнения.</w:t>
      </w:r>
    </w:p>
    <w:p w:rsidR="009A1702" w:rsidRPr="00DC56F1" w:rsidRDefault="001C6279" w:rsidP="00ED3DF8">
      <w:pPr>
        <w:ind w:firstLine="709"/>
        <w:jc w:val="both"/>
      </w:pPr>
      <w:r>
        <w:t>3</w:t>
      </w:r>
      <w:r w:rsidR="009A1702" w:rsidRPr="00DC56F1">
        <w:t xml:space="preserve">. Настоящее дополнительное соглашение действует с момента подписания и является неотъемлемой частью </w:t>
      </w:r>
      <w:r w:rsidR="003F4BA5">
        <w:t>Д</w:t>
      </w:r>
      <w:r w:rsidR="009A1702" w:rsidRPr="00DC56F1">
        <w:t>оговора.</w:t>
      </w:r>
    </w:p>
    <w:p w:rsidR="00695B42" w:rsidRPr="00DC56F1" w:rsidRDefault="001C6279" w:rsidP="00ED3DF8">
      <w:pPr>
        <w:ind w:firstLine="709"/>
        <w:jc w:val="both"/>
      </w:pPr>
      <w:r>
        <w:t>4</w:t>
      </w:r>
      <w:r w:rsidR="009A1702" w:rsidRPr="00DC56F1">
        <w:t>. Настоящее дополнительное соглашение составлено в двух экземплярах, имеющих одинаковую юридическую силу, по экземпляру для каждой Стороны.</w:t>
      </w:r>
    </w:p>
    <w:p w:rsidR="009A1702" w:rsidRDefault="001C6279" w:rsidP="00ED3DF8">
      <w:pPr>
        <w:ind w:firstLine="709"/>
        <w:jc w:val="both"/>
      </w:pPr>
      <w:r>
        <w:t>5</w:t>
      </w:r>
      <w:r w:rsidR="009A1702" w:rsidRPr="00DC56F1">
        <w:t>. Рекв</w:t>
      </w:r>
      <w:r w:rsidR="0067062C">
        <w:t>изиты и подписи Сторон:</w:t>
      </w:r>
      <w:r w:rsidR="009A1702" w:rsidRPr="00DC56F1">
        <w:tab/>
      </w:r>
    </w:p>
    <w:p w:rsidR="00695B42" w:rsidRPr="00DC56F1" w:rsidRDefault="00695B42" w:rsidP="0067062C">
      <w:pPr>
        <w:ind w:firstLine="709"/>
        <w:jc w:val="both"/>
      </w:pPr>
    </w:p>
    <w:tbl>
      <w:tblPr>
        <w:tblW w:w="9795" w:type="dxa"/>
        <w:tblInd w:w="85" w:type="dxa"/>
        <w:tblLayout w:type="fixed"/>
        <w:tblLook w:val="04A0" w:firstRow="1" w:lastRow="0" w:firstColumn="1" w:lastColumn="0" w:noHBand="0" w:noVBand="1"/>
      </w:tblPr>
      <w:tblGrid>
        <w:gridCol w:w="5063"/>
        <w:gridCol w:w="4732"/>
      </w:tblGrid>
      <w:tr w:rsidR="005A4C7D" w:rsidRPr="00DC56F1" w:rsidTr="005A4C7D">
        <w:trPr>
          <w:trHeight w:val="2346"/>
        </w:trPr>
        <w:tc>
          <w:tcPr>
            <w:tcW w:w="5067" w:type="dxa"/>
          </w:tcPr>
          <w:p w:rsidR="005A4C7D" w:rsidRPr="00DC56F1" w:rsidRDefault="005A4C7D">
            <w:pPr>
              <w:snapToGrid w:val="0"/>
              <w:jc w:val="both"/>
              <w:rPr>
                <w:b/>
                <w:spacing w:val="-2"/>
                <w:w w:val="102"/>
                <w:lang w:eastAsia="ar-SA"/>
              </w:rPr>
            </w:pPr>
            <w:r w:rsidRPr="00DC56F1">
              <w:rPr>
                <w:b/>
                <w:spacing w:val="-2"/>
                <w:w w:val="102"/>
              </w:rPr>
              <w:t xml:space="preserve">Заказчик: </w:t>
            </w:r>
          </w:p>
          <w:p w:rsidR="005A4C7D" w:rsidRPr="00DC56F1" w:rsidRDefault="005A4C7D">
            <w:pPr>
              <w:snapToGrid w:val="0"/>
              <w:jc w:val="both"/>
              <w:rPr>
                <w:b/>
                <w:spacing w:val="-2"/>
                <w:w w:val="102"/>
              </w:rPr>
            </w:pPr>
            <w:r w:rsidRPr="00DC56F1">
              <w:rPr>
                <w:b/>
                <w:spacing w:val="-2"/>
                <w:w w:val="102"/>
              </w:rPr>
              <w:t xml:space="preserve">ЗАО «СПГЭС» 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4100</w:t>
            </w:r>
            <w:r w:rsidR="00D37678">
              <w:rPr>
                <w:spacing w:val="-2"/>
                <w:w w:val="102"/>
              </w:rPr>
              <w:t>17</w:t>
            </w:r>
            <w:r w:rsidRPr="00DC56F1">
              <w:rPr>
                <w:spacing w:val="-2"/>
                <w:w w:val="102"/>
              </w:rPr>
              <w:t xml:space="preserve"> г. Саратов ул. Белоглинская, 40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 xml:space="preserve">ИНН 6454006283, КПП </w:t>
            </w:r>
            <w:r w:rsidR="0069019A">
              <w:rPr>
                <w:spacing w:val="-2"/>
                <w:w w:val="102"/>
              </w:rPr>
              <w:t>645401001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р/с 40702810656020101710</w:t>
            </w:r>
          </w:p>
          <w:p w:rsidR="0065085D" w:rsidRPr="00DF5042" w:rsidRDefault="0065085D" w:rsidP="0065085D">
            <w:pPr>
              <w:tabs>
                <w:tab w:val="left" w:pos="912"/>
              </w:tabs>
              <w:snapToGrid w:val="0"/>
              <w:jc w:val="both"/>
              <w:rPr>
                <w:spacing w:val="-2"/>
                <w:w w:val="102"/>
              </w:rPr>
            </w:pPr>
            <w:r>
              <w:rPr>
                <w:spacing w:val="-2"/>
                <w:w w:val="102"/>
              </w:rPr>
              <w:t xml:space="preserve">Поволжский Банк ПАО Сбербанк </w:t>
            </w:r>
          </w:p>
          <w:p w:rsidR="0065085D" w:rsidRPr="00DF5042" w:rsidRDefault="0065085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>к/с 30101810</w:t>
            </w:r>
            <w:r>
              <w:rPr>
                <w:spacing w:val="-2"/>
                <w:w w:val="102"/>
              </w:rPr>
              <w:t>200000000607</w:t>
            </w:r>
          </w:p>
          <w:p w:rsidR="0065085D" w:rsidRPr="00DF5042" w:rsidRDefault="0065085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 xml:space="preserve">БИК </w:t>
            </w:r>
            <w:r>
              <w:rPr>
                <w:spacing w:val="-2"/>
                <w:w w:val="102"/>
              </w:rPr>
              <w:t>043601607</w:t>
            </w:r>
          </w:p>
          <w:p w:rsidR="005A4C7D" w:rsidRPr="00DC56F1" w:rsidRDefault="005A4C7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  <w:lang w:eastAsia="ar-SA"/>
              </w:rPr>
            </w:pPr>
          </w:p>
        </w:tc>
        <w:tc>
          <w:tcPr>
            <w:tcW w:w="4735" w:type="dxa"/>
            <w:hideMark/>
          </w:tcPr>
          <w:p w:rsidR="007B4FAF" w:rsidRPr="00594D6C" w:rsidRDefault="007B4FAF" w:rsidP="007B4FAF">
            <w:pPr>
              <w:snapToGrid w:val="0"/>
              <w:rPr>
                <w:b/>
              </w:rPr>
            </w:pPr>
            <w:r w:rsidRPr="00594D6C">
              <w:rPr>
                <w:b/>
              </w:rPr>
              <w:t>Подрядчик:</w:t>
            </w:r>
            <w:r>
              <w:rPr>
                <w:b/>
              </w:rPr>
              <w:t xml:space="preserve"> ИП </w:t>
            </w:r>
            <w:r w:rsidRPr="00594D6C">
              <w:rPr>
                <w:b/>
              </w:rPr>
              <w:t>Кострова Жанна Викторовна</w:t>
            </w:r>
          </w:p>
          <w:p w:rsidR="007B4FAF" w:rsidRPr="00594D6C" w:rsidRDefault="007B4FAF" w:rsidP="007B4FAF">
            <w:pPr>
              <w:snapToGrid w:val="0"/>
              <w:ind w:left="142"/>
            </w:pPr>
          </w:p>
          <w:p w:rsidR="007B4FAF" w:rsidRPr="00594D6C" w:rsidRDefault="007B4FAF" w:rsidP="007B4FAF">
            <w:pPr>
              <w:widowControl w:val="0"/>
              <w:suppressAutoHyphens/>
              <w:autoSpaceDE w:val="0"/>
              <w:spacing w:line="200" w:lineRule="atLeast"/>
              <w:ind w:left="142"/>
              <w:rPr>
                <w:rFonts w:eastAsia="Arial"/>
                <w:color w:val="000000"/>
              </w:rPr>
            </w:pPr>
            <w:r w:rsidRPr="00594D6C">
              <w:rPr>
                <w:rFonts w:eastAsia="Arial"/>
                <w:color w:val="000000"/>
              </w:rPr>
              <w:t>410017, г. Саратов, Весенний пр-д, 8, кв. 97</w:t>
            </w:r>
          </w:p>
          <w:p w:rsidR="007B4FAF" w:rsidRPr="00594D6C" w:rsidRDefault="007B4FAF" w:rsidP="007B4FAF">
            <w:pPr>
              <w:widowControl w:val="0"/>
              <w:suppressAutoHyphens/>
              <w:autoSpaceDE w:val="0"/>
              <w:spacing w:line="200" w:lineRule="atLeast"/>
              <w:ind w:left="142"/>
              <w:rPr>
                <w:rFonts w:eastAsia="Arial"/>
                <w:color w:val="000000"/>
              </w:rPr>
            </w:pPr>
            <w:r w:rsidRPr="00594D6C">
              <w:rPr>
                <w:rFonts w:eastAsia="Arial"/>
                <w:color w:val="000000"/>
              </w:rPr>
              <w:t>ИНН 645103245370</w:t>
            </w:r>
          </w:p>
          <w:p w:rsidR="007B4FAF" w:rsidRPr="00594D6C" w:rsidRDefault="007B4FAF" w:rsidP="007B4FAF">
            <w:pPr>
              <w:widowControl w:val="0"/>
              <w:suppressAutoHyphens/>
              <w:autoSpaceDE w:val="0"/>
              <w:spacing w:line="200" w:lineRule="atLeast"/>
              <w:ind w:left="142"/>
              <w:rPr>
                <w:rFonts w:eastAsia="Arial"/>
                <w:color w:val="000000"/>
              </w:rPr>
            </w:pPr>
            <w:r w:rsidRPr="00594D6C">
              <w:rPr>
                <w:rFonts w:eastAsia="Arial"/>
                <w:color w:val="000000"/>
              </w:rPr>
              <w:t>ОГРНИП 304645126700028</w:t>
            </w:r>
          </w:p>
          <w:p w:rsidR="007B4FAF" w:rsidRPr="00594D6C" w:rsidRDefault="007B4FAF" w:rsidP="007B4FAF">
            <w:pPr>
              <w:widowControl w:val="0"/>
              <w:suppressAutoHyphens/>
              <w:autoSpaceDE w:val="0"/>
              <w:spacing w:line="200" w:lineRule="atLeast"/>
              <w:ind w:left="142"/>
              <w:rPr>
                <w:rFonts w:eastAsia="Arial"/>
                <w:color w:val="000000"/>
              </w:rPr>
            </w:pPr>
            <w:r w:rsidRPr="00594D6C">
              <w:rPr>
                <w:rFonts w:eastAsia="Arial"/>
                <w:color w:val="000000"/>
              </w:rPr>
              <w:t>р/с 40802810400000833346 АО «Тинькофф Банк»</w:t>
            </w:r>
          </w:p>
          <w:p w:rsidR="007B4FAF" w:rsidRPr="00594D6C" w:rsidRDefault="007B4FAF" w:rsidP="007B4FAF">
            <w:pPr>
              <w:widowControl w:val="0"/>
              <w:suppressAutoHyphens/>
              <w:autoSpaceDE w:val="0"/>
              <w:spacing w:line="200" w:lineRule="atLeast"/>
              <w:ind w:left="142"/>
              <w:rPr>
                <w:rFonts w:eastAsia="Arial"/>
                <w:color w:val="000000"/>
              </w:rPr>
            </w:pPr>
            <w:r w:rsidRPr="00594D6C">
              <w:rPr>
                <w:rFonts w:eastAsia="Arial"/>
                <w:color w:val="000000"/>
              </w:rPr>
              <w:t>к/с 30101810145250000974</w:t>
            </w:r>
          </w:p>
          <w:p w:rsidR="007B4FAF" w:rsidRPr="00594D6C" w:rsidRDefault="007B4FAF" w:rsidP="007B4FAF">
            <w:pPr>
              <w:widowControl w:val="0"/>
              <w:suppressAutoHyphens/>
              <w:autoSpaceDE w:val="0"/>
              <w:spacing w:line="200" w:lineRule="atLeast"/>
              <w:ind w:left="142"/>
              <w:rPr>
                <w:rFonts w:eastAsia="Arial"/>
                <w:color w:val="000000"/>
              </w:rPr>
            </w:pPr>
            <w:r w:rsidRPr="00594D6C">
              <w:rPr>
                <w:rFonts w:eastAsia="Arial"/>
                <w:color w:val="000000"/>
              </w:rPr>
              <w:t>БИК 044525974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  <w:lang w:eastAsia="ar-SA"/>
              </w:rPr>
            </w:pPr>
          </w:p>
        </w:tc>
      </w:tr>
    </w:tbl>
    <w:p w:rsidR="00C32F5A" w:rsidRDefault="00C32F5A" w:rsidP="00225942">
      <w:pPr>
        <w:tabs>
          <w:tab w:val="left" w:pos="5172"/>
        </w:tabs>
        <w:jc w:val="both"/>
        <w:rPr>
          <w:b/>
          <w:bCs/>
        </w:rPr>
      </w:pPr>
      <w:r>
        <w:rPr>
          <w:b/>
          <w:bCs/>
        </w:rPr>
        <w:t>Первый заместитель</w:t>
      </w:r>
      <w:r w:rsidR="00225942">
        <w:rPr>
          <w:b/>
          <w:bCs/>
        </w:rPr>
        <w:tab/>
      </w:r>
      <w:r w:rsidR="007B4FAF">
        <w:rPr>
          <w:b/>
          <w:bCs/>
        </w:rPr>
        <w:t>Индивидуальный предприниматель</w:t>
      </w:r>
    </w:p>
    <w:p w:rsidR="009A1702" w:rsidRPr="00DC56F1" w:rsidRDefault="00C32F5A" w:rsidP="0063191C">
      <w:pPr>
        <w:tabs>
          <w:tab w:val="left" w:pos="5171"/>
        </w:tabs>
        <w:jc w:val="both"/>
        <w:rPr>
          <w:b/>
          <w:bCs/>
        </w:rPr>
      </w:pPr>
      <w:r>
        <w:rPr>
          <w:b/>
          <w:bCs/>
        </w:rPr>
        <w:t>г</w:t>
      </w:r>
      <w:r w:rsidR="009A1702" w:rsidRPr="00DC56F1">
        <w:rPr>
          <w:b/>
          <w:bCs/>
        </w:rPr>
        <w:t>енеральн</w:t>
      </w:r>
      <w:r>
        <w:rPr>
          <w:b/>
          <w:bCs/>
        </w:rPr>
        <w:t>ого</w:t>
      </w:r>
      <w:r w:rsidR="009A1702" w:rsidRPr="00DC56F1">
        <w:rPr>
          <w:b/>
          <w:bCs/>
        </w:rPr>
        <w:t xml:space="preserve"> директор</w:t>
      </w:r>
      <w:r>
        <w:rPr>
          <w:b/>
          <w:bCs/>
        </w:rPr>
        <w:t>а</w:t>
      </w:r>
      <w:r w:rsidR="009A1702" w:rsidRPr="00DC56F1">
        <w:rPr>
          <w:b/>
          <w:bCs/>
        </w:rPr>
        <w:tab/>
      </w:r>
      <w:r w:rsidR="009A1702" w:rsidRPr="00DC56F1">
        <w:rPr>
          <w:b/>
          <w:bCs/>
        </w:rPr>
        <w:tab/>
      </w:r>
    </w:p>
    <w:p w:rsidR="009A1702" w:rsidRPr="00DC56F1" w:rsidRDefault="009A1702" w:rsidP="0063191C">
      <w:pPr>
        <w:jc w:val="both"/>
        <w:rPr>
          <w:b/>
          <w:bCs/>
        </w:rPr>
      </w:pPr>
    </w:p>
    <w:p w:rsidR="009A1702" w:rsidRPr="00DC56F1" w:rsidRDefault="009A1702" w:rsidP="00EE313F">
      <w:pPr>
        <w:tabs>
          <w:tab w:val="left" w:pos="5199"/>
        </w:tabs>
      </w:pPr>
      <w:r w:rsidRPr="00DC56F1">
        <w:rPr>
          <w:b/>
          <w:bCs/>
        </w:rPr>
        <w:t xml:space="preserve">_________________ </w:t>
      </w:r>
      <w:r w:rsidR="00B76A66">
        <w:rPr>
          <w:b/>
          <w:bCs/>
        </w:rPr>
        <w:t>Е.Н. Стрелин</w:t>
      </w:r>
      <w:r w:rsidRPr="00DC56F1">
        <w:rPr>
          <w:b/>
          <w:bCs/>
        </w:rPr>
        <w:tab/>
        <w:t>_________________</w:t>
      </w:r>
      <w:r w:rsidR="007B4FAF">
        <w:rPr>
          <w:b/>
          <w:bCs/>
        </w:rPr>
        <w:t>Ж.В. Кострова</w:t>
      </w:r>
    </w:p>
    <w:p w:rsidR="009A1702" w:rsidRPr="00DC56F1" w:rsidRDefault="009A1702" w:rsidP="00EB3982">
      <w:pPr>
        <w:tabs>
          <w:tab w:val="left" w:pos="5199"/>
        </w:tabs>
      </w:pPr>
      <w:r w:rsidRPr="00DC56F1">
        <w:t>м.п.</w:t>
      </w:r>
      <w:r w:rsidRPr="00DC56F1">
        <w:tab/>
        <w:t>м.п.</w:t>
      </w:r>
    </w:p>
    <w:sectPr w:rsidR="009A1702" w:rsidRPr="00DC56F1" w:rsidSect="0067062C">
      <w:pgSz w:w="11906" w:h="16838"/>
      <w:pgMar w:top="567" w:right="850" w:bottom="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81F99" w:rsidRDefault="00881F99" w:rsidP="00560FF5">
      <w:r>
        <w:separator/>
      </w:r>
    </w:p>
  </w:endnote>
  <w:endnote w:type="continuationSeparator" w:id="0">
    <w:p w:rsidR="00881F99" w:rsidRDefault="00881F99" w:rsidP="00560F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81F99" w:rsidRDefault="00881F99" w:rsidP="00560FF5">
      <w:r>
        <w:separator/>
      </w:r>
    </w:p>
  </w:footnote>
  <w:footnote w:type="continuationSeparator" w:id="0">
    <w:p w:rsidR="00881F99" w:rsidRDefault="00881F99" w:rsidP="00560F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9B3C7B"/>
    <w:multiLevelType w:val="hybridMultilevel"/>
    <w:tmpl w:val="8C60AD12"/>
    <w:lvl w:ilvl="0" w:tplc="0BDEB88C">
      <w:start w:val="1"/>
      <w:numFmt w:val="decimal"/>
      <w:lvlText w:val="%1."/>
      <w:lvlJc w:val="left"/>
      <w:pPr>
        <w:ind w:left="67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95" w:hanging="360"/>
      </w:pPr>
    </w:lvl>
    <w:lvl w:ilvl="2" w:tplc="0419001B">
      <w:start w:val="1"/>
      <w:numFmt w:val="lowerRoman"/>
      <w:lvlText w:val="%3."/>
      <w:lvlJc w:val="right"/>
      <w:pPr>
        <w:ind w:left="2115" w:hanging="180"/>
      </w:pPr>
    </w:lvl>
    <w:lvl w:ilvl="3" w:tplc="0419000F">
      <w:start w:val="1"/>
      <w:numFmt w:val="decimal"/>
      <w:lvlText w:val="%4."/>
      <w:lvlJc w:val="left"/>
      <w:pPr>
        <w:ind w:left="2835" w:hanging="360"/>
      </w:pPr>
    </w:lvl>
    <w:lvl w:ilvl="4" w:tplc="04190019">
      <w:start w:val="1"/>
      <w:numFmt w:val="lowerLetter"/>
      <w:lvlText w:val="%5."/>
      <w:lvlJc w:val="left"/>
      <w:pPr>
        <w:ind w:left="3555" w:hanging="360"/>
      </w:pPr>
    </w:lvl>
    <w:lvl w:ilvl="5" w:tplc="0419001B">
      <w:start w:val="1"/>
      <w:numFmt w:val="lowerRoman"/>
      <w:lvlText w:val="%6."/>
      <w:lvlJc w:val="right"/>
      <w:pPr>
        <w:ind w:left="4275" w:hanging="180"/>
      </w:pPr>
    </w:lvl>
    <w:lvl w:ilvl="6" w:tplc="0419000F">
      <w:start w:val="1"/>
      <w:numFmt w:val="decimal"/>
      <w:lvlText w:val="%7."/>
      <w:lvlJc w:val="left"/>
      <w:pPr>
        <w:ind w:left="4995" w:hanging="360"/>
      </w:pPr>
    </w:lvl>
    <w:lvl w:ilvl="7" w:tplc="04190019">
      <w:start w:val="1"/>
      <w:numFmt w:val="lowerLetter"/>
      <w:lvlText w:val="%8."/>
      <w:lvlJc w:val="left"/>
      <w:pPr>
        <w:ind w:left="5715" w:hanging="360"/>
      </w:pPr>
    </w:lvl>
    <w:lvl w:ilvl="8" w:tplc="0419001B">
      <w:start w:val="1"/>
      <w:numFmt w:val="lowerRoman"/>
      <w:lvlText w:val="%9."/>
      <w:lvlJc w:val="right"/>
      <w:pPr>
        <w:ind w:left="6435" w:hanging="180"/>
      </w:pPr>
    </w:lvl>
  </w:abstractNum>
  <w:abstractNum w:abstractNumId="1">
    <w:nsid w:val="38BD735A"/>
    <w:multiLevelType w:val="hybridMultilevel"/>
    <w:tmpl w:val="7DAA6E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5E017A"/>
    <w:multiLevelType w:val="hybridMultilevel"/>
    <w:tmpl w:val="43DA5FB2"/>
    <w:lvl w:ilvl="0" w:tplc="04190001">
      <w:start w:val="1"/>
      <w:numFmt w:val="bullet"/>
      <w:lvlText w:val=""/>
      <w:lvlJc w:val="left"/>
      <w:pPr>
        <w:ind w:left="111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3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53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73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9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13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33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5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73" w:hanging="360"/>
      </w:pPr>
      <w:rPr>
        <w:rFonts w:ascii="Wingdings" w:hAnsi="Wingdings" w:cs="Wingdings" w:hint="default"/>
      </w:rPr>
    </w:lvl>
  </w:abstractNum>
  <w:abstractNum w:abstractNumId="3">
    <w:nsid w:val="47070E85"/>
    <w:multiLevelType w:val="multilevel"/>
    <w:tmpl w:val="6024A8E2"/>
    <w:lvl w:ilvl="0">
      <w:start w:val="1"/>
      <w:numFmt w:val="decimal"/>
      <w:lvlText w:val="%1."/>
      <w:lvlJc w:val="left"/>
      <w:pPr>
        <w:ind w:left="1185" w:hanging="11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028" w:hanging="118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03" w:hanging="118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12" w:hanging="11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21" w:hanging="118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30" w:hanging="118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">
    <w:nsid w:val="55931DC7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5">
    <w:nsid w:val="595C7028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6">
    <w:nsid w:val="5B395502"/>
    <w:multiLevelType w:val="hybridMultilevel"/>
    <w:tmpl w:val="CEA66DDA"/>
    <w:lvl w:ilvl="0" w:tplc="AA9A7FDE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6D1B740C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6"/>
  </w:num>
  <w:num w:numId="5">
    <w:abstractNumId w:val="7"/>
  </w:num>
  <w:num w:numId="6">
    <w:abstractNumId w:val="1"/>
  </w:num>
  <w:num w:numId="7">
    <w:abstractNumId w:val="5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2982"/>
    <w:rsid w:val="00001D6A"/>
    <w:rsid w:val="00046A21"/>
    <w:rsid w:val="00082879"/>
    <w:rsid w:val="000A3C93"/>
    <w:rsid w:val="000A7693"/>
    <w:rsid w:val="000B6074"/>
    <w:rsid w:val="000D756B"/>
    <w:rsid w:val="000E7928"/>
    <w:rsid w:val="001522AF"/>
    <w:rsid w:val="00156FB8"/>
    <w:rsid w:val="0016594A"/>
    <w:rsid w:val="00184511"/>
    <w:rsid w:val="00194553"/>
    <w:rsid w:val="001C6279"/>
    <w:rsid w:val="001E4B8B"/>
    <w:rsid w:val="002229B1"/>
    <w:rsid w:val="00225942"/>
    <w:rsid w:val="00266767"/>
    <w:rsid w:val="00274A35"/>
    <w:rsid w:val="00274B82"/>
    <w:rsid w:val="00283154"/>
    <w:rsid w:val="00286682"/>
    <w:rsid w:val="002A5B98"/>
    <w:rsid w:val="002B0E0C"/>
    <w:rsid w:val="002C5C92"/>
    <w:rsid w:val="002D31D8"/>
    <w:rsid w:val="002E7CA1"/>
    <w:rsid w:val="002F1603"/>
    <w:rsid w:val="00302757"/>
    <w:rsid w:val="00305F81"/>
    <w:rsid w:val="003459FF"/>
    <w:rsid w:val="00351CE7"/>
    <w:rsid w:val="0035295D"/>
    <w:rsid w:val="00360445"/>
    <w:rsid w:val="00366637"/>
    <w:rsid w:val="003913A0"/>
    <w:rsid w:val="003A0101"/>
    <w:rsid w:val="003A47A4"/>
    <w:rsid w:val="003F4BA5"/>
    <w:rsid w:val="004437DD"/>
    <w:rsid w:val="004450A4"/>
    <w:rsid w:val="004502E6"/>
    <w:rsid w:val="00454284"/>
    <w:rsid w:val="00461D13"/>
    <w:rsid w:val="00463BF3"/>
    <w:rsid w:val="0046619B"/>
    <w:rsid w:val="004F5AE7"/>
    <w:rsid w:val="00505F50"/>
    <w:rsid w:val="00507B30"/>
    <w:rsid w:val="00512F18"/>
    <w:rsid w:val="0051771C"/>
    <w:rsid w:val="00551007"/>
    <w:rsid w:val="00560FF5"/>
    <w:rsid w:val="005956E3"/>
    <w:rsid w:val="005A4C7D"/>
    <w:rsid w:val="005B1F8B"/>
    <w:rsid w:val="005C7A61"/>
    <w:rsid w:val="005D05C9"/>
    <w:rsid w:val="0063191C"/>
    <w:rsid w:val="006336A7"/>
    <w:rsid w:val="006378FC"/>
    <w:rsid w:val="0065085D"/>
    <w:rsid w:val="0067062C"/>
    <w:rsid w:val="0067099D"/>
    <w:rsid w:val="0069019A"/>
    <w:rsid w:val="00695B42"/>
    <w:rsid w:val="006C10CA"/>
    <w:rsid w:val="007145DB"/>
    <w:rsid w:val="007152A8"/>
    <w:rsid w:val="00742982"/>
    <w:rsid w:val="0076285B"/>
    <w:rsid w:val="00791A68"/>
    <w:rsid w:val="007B1418"/>
    <w:rsid w:val="007B4FAF"/>
    <w:rsid w:val="007B71EF"/>
    <w:rsid w:val="007C1D5E"/>
    <w:rsid w:val="007F07B4"/>
    <w:rsid w:val="0081413A"/>
    <w:rsid w:val="0082023E"/>
    <w:rsid w:val="00863970"/>
    <w:rsid w:val="00876584"/>
    <w:rsid w:val="00881F99"/>
    <w:rsid w:val="00886682"/>
    <w:rsid w:val="008C2E16"/>
    <w:rsid w:val="008D01BF"/>
    <w:rsid w:val="008D60AB"/>
    <w:rsid w:val="008D6D9F"/>
    <w:rsid w:val="008E23D5"/>
    <w:rsid w:val="008E721E"/>
    <w:rsid w:val="00900991"/>
    <w:rsid w:val="00901483"/>
    <w:rsid w:val="00906A91"/>
    <w:rsid w:val="00910644"/>
    <w:rsid w:val="00911828"/>
    <w:rsid w:val="00917E8B"/>
    <w:rsid w:val="00920491"/>
    <w:rsid w:val="00926A1D"/>
    <w:rsid w:val="009A1702"/>
    <w:rsid w:val="009C2D76"/>
    <w:rsid w:val="009E2683"/>
    <w:rsid w:val="00A10D09"/>
    <w:rsid w:val="00A46FA3"/>
    <w:rsid w:val="00A6791C"/>
    <w:rsid w:val="00A7698C"/>
    <w:rsid w:val="00A806F1"/>
    <w:rsid w:val="00A81F73"/>
    <w:rsid w:val="00B230D2"/>
    <w:rsid w:val="00B412E2"/>
    <w:rsid w:val="00B50D53"/>
    <w:rsid w:val="00B70E67"/>
    <w:rsid w:val="00B76A66"/>
    <w:rsid w:val="00B867B5"/>
    <w:rsid w:val="00B90380"/>
    <w:rsid w:val="00B970D0"/>
    <w:rsid w:val="00BA0EED"/>
    <w:rsid w:val="00BA19C9"/>
    <w:rsid w:val="00BC0D62"/>
    <w:rsid w:val="00BD3804"/>
    <w:rsid w:val="00BD60C4"/>
    <w:rsid w:val="00BF1544"/>
    <w:rsid w:val="00BF162D"/>
    <w:rsid w:val="00C07154"/>
    <w:rsid w:val="00C2420F"/>
    <w:rsid w:val="00C32F5A"/>
    <w:rsid w:val="00C75A49"/>
    <w:rsid w:val="00C77F77"/>
    <w:rsid w:val="00C86DCF"/>
    <w:rsid w:val="00C9110B"/>
    <w:rsid w:val="00CA7CA6"/>
    <w:rsid w:val="00CB2733"/>
    <w:rsid w:val="00CB5B79"/>
    <w:rsid w:val="00CE5DA6"/>
    <w:rsid w:val="00CE6D9D"/>
    <w:rsid w:val="00CE746E"/>
    <w:rsid w:val="00D070DC"/>
    <w:rsid w:val="00D100FF"/>
    <w:rsid w:val="00D37678"/>
    <w:rsid w:val="00D85E5A"/>
    <w:rsid w:val="00D863A8"/>
    <w:rsid w:val="00D91CBF"/>
    <w:rsid w:val="00D94643"/>
    <w:rsid w:val="00DA3C3C"/>
    <w:rsid w:val="00DB58DA"/>
    <w:rsid w:val="00DC56F1"/>
    <w:rsid w:val="00DF034F"/>
    <w:rsid w:val="00DF054C"/>
    <w:rsid w:val="00DF443D"/>
    <w:rsid w:val="00E00620"/>
    <w:rsid w:val="00E11FE2"/>
    <w:rsid w:val="00E14BD7"/>
    <w:rsid w:val="00E15749"/>
    <w:rsid w:val="00E25D28"/>
    <w:rsid w:val="00E458F9"/>
    <w:rsid w:val="00E5036B"/>
    <w:rsid w:val="00E869CA"/>
    <w:rsid w:val="00EB3982"/>
    <w:rsid w:val="00ED3DF8"/>
    <w:rsid w:val="00EE20FE"/>
    <w:rsid w:val="00EE313F"/>
    <w:rsid w:val="00EE44CF"/>
    <w:rsid w:val="00F074E4"/>
    <w:rsid w:val="00F11A0D"/>
    <w:rsid w:val="00F312D2"/>
    <w:rsid w:val="00F344D8"/>
    <w:rsid w:val="00F61B59"/>
    <w:rsid w:val="00F83576"/>
    <w:rsid w:val="00FA44F6"/>
    <w:rsid w:val="00FA711C"/>
    <w:rsid w:val="00FE3A24"/>
    <w:rsid w:val="00FE6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6CAFE193-4162-4D6D-8862-AEAF1EBF03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0D09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A10D09"/>
    <w:pPr>
      <w:jc w:val="center"/>
    </w:pPr>
    <w:rPr>
      <w:b/>
      <w:bCs/>
      <w:sz w:val="24"/>
      <w:szCs w:val="24"/>
    </w:rPr>
  </w:style>
  <w:style w:type="character" w:customStyle="1" w:styleId="a4">
    <w:name w:val="Название Знак"/>
    <w:basedOn w:val="a0"/>
    <w:link w:val="a3"/>
    <w:uiPriority w:val="99"/>
    <w:locked/>
    <w:rsid w:val="00A10D09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99"/>
    <w:qFormat/>
    <w:rsid w:val="002229B1"/>
    <w:pPr>
      <w:ind w:left="720"/>
    </w:pPr>
  </w:style>
  <w:style w:type="paragraph" w:styleId="aa">
    <w:name w:val="Balloon Text"/>
    <w:basedOn w:val="a"/>
    <w:link w:val="ab"/>
    <w:uiPriority w:val="99"/>
    <w:semiHidden/>
    <w:rsid w:val="00E11FE2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E11FE2"/>
    <w:rPr>
      <w:rFonts w:ascii="Segoe UI" w:hAnsi="Segoe UI" w:cs="Segoe UI"/>
      <w:sz w:val="18"/>
      <w:szCs w:val="18"/>
      <w:lang w:eastAsia="ru-RU"/>
    </w:rPr>
  </w:style>
  <w:style w:type="paragraph" w:styleId="ac">
    <w:name w:val="No Spacing"/>
    <w:uiPriority w:val="1"/>
    <w:qFormat/>
    <w:rsid w:val="002C5C92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8262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5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1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E37C18-B3C6-495C-935B-9A27710917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598</TotalTime>
  <Pages>1</Pages>
  <Words>431</Words>
  <Characters>2462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2888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Fel'chushkina Kseniya Vladimirovna</dc:creator>
  <cp:keywords/>
  <dc:description/>
  <cp:lastModifiedBy>Kalinin Sergey Aleksandrovich</cp:lastModifiedBy>
  <cp:revision>67</cp:revision>
  <cp:lastPrinted>2021-06-24T06:55:00Z</cp:lastPrinted>
  <dcterms:created xsi:type="dcterms:W3CDTF">2016-10-03T11:41:00Z</dcterms:created>
  <dcterms:modified xsi:type="dcterms:W3CDTF">2021-06-25T06:04:00Z</dcterms:modified>
</cp:coreProperties>
</file>